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D9D" w:rsidRPr="007E3D9D" w:rsidRDefault="007E3D9D" w:rsidP="007E3D9D">
      <w:pPr>
        <w:shd w:val="clear" w:color="auto" w:fill="FAFCFF"/>
        <w:spacing w:after="100" w:afterAutospacing="1" w:line="600" w:lineRule="atLeast"/>
        <w:jc w:val="both"/>
        <w:outlineLvl w:val="0"/>
        <w:rPr>
          <w:rFonts w:ascii="LatoWeb" w:eastAsia="Times New Roman" w:hAnsi="LatoWeb" w:cs="Times New Roman"/>
          <w:b/>
          <w:bCs/>
          <w:color w:val="0B1F33"/>
          <w:kern w:val="36"/>
          <w:sz w:val="48"/>
          <w:szCs w:val="48"/>
          <w:lang w:eastAsia="ru-RU"/>
        </w:rPr>
      </w:pPr>
      <w:r w:rsidRPr="007E3D9D">
        <w:rPr>
          <w:rFonts w:ascii="LatoWeb" w:eastAsia="Times New Roman" w:hAnsi="LatoWeb" w:cs="Times New Roman"/>
          <w:b/>
          <w:bCs/>
          <w:color w:val="0B1F33"/>
          <w:kern w:val="36"/>
          <w:sz w:val="48"/>
          <w:szCs w:val="48"/>
          <w:lang w:eastAsia="ru-RU"/>
        </w:rPr>
        <w:t>Программа просвещения родителей</w:t>
      </w:r>
    </w:p>
    <w:p w:rsidR="007E3D9D" w:rsidRPr="007E3D9D" w:rsidRDefault="007E3D9D" w:rsidP="007E3D9D">
      <w:pPr>
        <w:shd w:val="clear" w:color="auto" w:fill="FFFF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E3D9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"Программа просвещения родителей", (далее – Программа) представляет собой документ, направленный на оказание помощи педагогам дошкольного образования в определении содержания и форм просвещения родителей.</w:t>
      </w:r>
    </w:p>
    <w:p w:rsidR="007E3D9D" w:rsidRPr="007E3D9D" w:rsidRDefault="007E3D9D" w:rsidP="007E3D9D">
      <w:pPr>
        <w:shd w:val="clear" w:color="auto" w:fill="FFFF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E3D9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Программа является мерой государственной поддержки в части подготовки и внедрения программ просветительской деятельности для родителей детей, посещающих дошкольные образовательные организации (во исполнение пункта 3 перечня поручений Президента Российской Федерации от 14.06.2022 № Пр-1049ГС по итогам заседания Президиума Государственного Совета РФ от 25.05.2022).</w:t>
      </w:r>
    </w:p>
    <w:p w:rsidR="007E3D9D" w:rsidRPr="007E3D9D" w:rsidRDefault="007E3D9D" w:rsidP="007E3D9D">
      <w:pPr>
        <w:shd w:val="clear" w:color="auto" w:fill="FFFF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E3D9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Просветительская деятельность выступает значимой частью профессиональной деятельности педагогов дошкольных образовательных организаций, одной из мер государственной поддержки семей, инструментом формирования единого образовательного пространства страны и позиции осознанного ответственного </w:t>
      </w:r>
      <w:proofErr w:type="spellStart"/>
      <w:r w:rsidRPr="007E3D9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родительства</w:t>
      </w:r>
      <w:proofErr w:type="spellEnd"/>
      <w:r w:rsidRPr="007E3D9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.</w:t>
      </w:r>
    </w:p>
    <w:p w:rsidR="007E3D9D" w:rsidRPr="007E3D9D" w:rsidRDefault="007E3D9D" w:rsidP="007E3D9D">
      <w:pPr>
        <w:shd w:val="clear" w:color="auto" w:fill="FFFF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E3D9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Просветительская деятельность осуществляется вне реализации образовательных программ, поэтому Программа просвещения не является образовательной программой. Она выступает инструментом, используя который педагоги дошкольных образовательных организаций могут оперативно находить содержание для подготовки коллективных и индивидуальных просветительских мероприятий, ответов на вопросы родителей о воспитании и развитии детей, выбирать оптимальные формы просвещения, творчески перерабатывать материал с учетом специфики решаемых просветительских задач, особенностей контингента родителей, возникающих образовательных ситуаций и запросов.</w:t>
      </w:r>
    </w:p>
    <w:p w:rsidR="007E3D9D" w:rsidRPr="007E3D9D" w:rsidRDefault="007E3D9D" w:rsidP="007E3D9D">
      <w:pPr>
        <w:shd w:val="clear" w:color="auto" w:fill="FFFFFF"/>
        <w:spacing w:after="100" w:afterAutospacing="1" w:line="240" w:lineRule="auto"/>
        <w:jc w:val="both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7E3D9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 </w:t>
      </w:r>
      <w:r w:rsidRPr="007E3D9D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Цель просвещения родителей (законных представителей)</w:t>
      </w:r>
    </w:p>
    <w:p w:rsidR="007E3D9D" w:rsidRPr="007E3D9D" w:rsidRDefault="007E3D9D" w:rsidP="007E3D9D">
      <w:pPr>
        <w:shd w:val="clear" w:color="auto" w:fill="FFFF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proofErr w:type="gramStart"/>
      <w:r w:rsidRPr="007E3D9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Приобщение родителей к ценностям осознанного и ответственного </w:t>
      </w:r>
      <w:proofErr w:type="spellStart"/>
      <w:r w:rsidRPr="007E3D9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родительства</w:t>
      </w:r>
      <w:proofErr w:type="spellEnd"/>
      <w:r w:rsidRPr="007E3D9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, обеспечение поддержки семьи в вопросах образования, охраны и укрепления здоровья каждого ребенка, обеспечение единства подходов к воспитанию и обучению детей в условиях детского сада и семьи, повышение воспитательного потенциала семьи, а также информирование о правах родителей и государственной поддержке семей с детьми дошкольного возраста.</w:t>
      </w:r>
      <w:proofErr w:type="gramEnd"/>
    </w:p>
    <w:p w:rsidR="007E3D9D" w:rsidRPr="007E3D9D" w:rsidRDefault="007E3D9D" w:rsidP="007E3D9D">
      <w:pPr>
        <w:shd w:val="clear" w:color="auto" w:fill="FFFFFF"/>
        <w:spacing w:after="100" w:afterAutospacing="1" w:line="240" w:lineRule="auto"/>
        <w:jc w:val="both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7E3D9D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Основные задачи программы</w:t>
      </w:r>
    </w:p>
    <w:p w:rsidR="007E3D9D" w:rsidRPr="007E3D9D" w:rsidRDefault="007E3D9D" w:rsidP="007E3D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E3D9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Психолого-педагогическое просвещение и информирование родителей о значимых изменениях в физическом и психическом развитии детей в младенческом, раннем и дошкольном возрасте, о необходимых условиях для обеспечения полноценного развития каждого ребенка.</w:t>
      </w:r>
    </w:p>
    <w:p w:rsidR="007E3D9D" w:rsidRPr="007E3D9D" w:rsidRDefault="007E3D9D" w:rsidP="007E3D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E3D9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Приобщение родителей к ценностям осознанного и ответственного </w:t>
      </w:r>
      <w:proofErr w:type="spellStart"/>
      <w:r w:rsidRPr="007E3D9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родительства</w:t>
      </w:r>
      <w:proofErr w:type="spellEnd"/>
      <w:r w:rsidRPr="007E3D9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как основы благополучия семьи и развития личности ребенка.</w:t>
      </w:r>
    </w:p>
    <w:p w:rsidR="007E3D9D" w:rsidRPr="007E3D9D" w:rsidRDefault="007E3D9D" w:rsidP="007E3D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E3D9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Раскрытие родителям важности и особенностей образовательной работы с детьми младенческого, раннего и дошкольного возраста, понимания включенности родителей в общее дело воспитания и обучения, развития их детей.</w:t>
      </w:r>
    </w:p>
    <w:p w:rsidR="007E3D9D" w:rsidRPr="007E3D9D" w:rsidRDefault="007E3D9D" w:rsidP="007E3D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E3D9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Психолого-педагогическая помощь родителям в понимании возможных причин возникновения трудностей в развитии ребенка и путей их преодоления и профилактики, в выборе оптимальной стратегии взаимодействия с ребенком.</w:t>
      </w:r>
    </w:p>
    <w:p w:rsidR="007E3D9D" w:rsidRPr="007E3D9D" w:rsidRDefault="007E3D9D" w:rsidP="007E3D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E3D9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lastRenderedPageBreak/>
        <w:t>Информирование родителей о возможностях получения индивидуальной помощи в вопросах укрепления здоровья, обучения и воспитания детей младенческого, раннего и дошкольного возраста.</w:t>
      </w:r>
    </w:p>
    <w:p w:rsidR="007E3D9D" w:rsidRPr="007E3D9D" w:rsidRDefault="007E3D9D" w:rsidP="007E3D9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E3D9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Выбор оптимальных средств и методов взаимодействия дошкольной образовательной организации с родителями детей младенческого, раннего и дошкольного возраста, основанный на выделенных проблемах семейного воспитания и взаимоотношений родителей с детьми.</w:t>
      </w:r>
    </w:p>
    <w:p w:rsidR="007E3D9D" w:rsidRDefault="007E3D9D" w:rsidP="007E3D9D">
      <w:pPr>
        <w:shd w:val="clear" w:color="auto" w:fill="FFFFFF"/>
        <w:spacing w:after="100" w:afterAutospacing="1" w:line="240" w:lineRule="auto"/>
        <w:jc w:val="both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</w:p>
    <w:p w:rsidR="007E3D9D" w:rsidRPr="007E3D9D" w:rsidRDefault="007E3D9D" w:rsidP="007E3D9D">
      <w:pPr>
        <w:shd w:val="clear" w:color="auto" w:fill="FFFFFF"/>
        <w:spacing w:after="100" w:afterAutospacing="1" w:line="240" w:lineRule="auto"/>
        <w:jc w:val="both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7E3D9D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Сроки внедрения программы</w:t>
      </w:r>
    </w:p>
    <w:p w:rsidR="007E3D9D" w:rsidRPr="007E3D9D" w:rsidRDefault="007E3D9D" w:rsidP="007E3D9D">
      <w:pPr>
        <w:shd w:val="clear" w:color="auto" w:fill="FFFF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E3D9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2024-2030 гг.</w:t>
      </w:r>
    </w:p>
    <w:p w:rsidR="007E3D9D" w:rsidRPr="007E3D9D" w:rsidRDefault="007E3D9D" w:rsidP="007E3D9D">
      <w:pPr>
        <w:shd w:val="clear" w:color="auto" w:fill="FFFFFF"/>
        <w:spacing w:after="100" w:afterAutospacing="1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7E3D9D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НОРМАТИВНЫЕ ДОКУМЕНТЫ</w:t>
      </w:r>
    </w:p>
    <w:p w:rsidR="007E3D9D" w:rsidRPr="007E3D9D" w:rsidRDefault="00C94E83" w:rsidP="007E3D9D">
      <w:pPr>
        <w:shd w:val="clear" w:color="auto" w:fill="FFFF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hyperlink r:id="rId6" w:tgtFrame="_blank" w:history="1">
        <w:r w:rsidR="007E3D9D" w:rsidRPr="007E3D9D">
          <w:rPr>
            <w:rFonts w:ascii="LatoWeb" w:eastAsia="Times New Roman" w:hAnsi="LatoWeb" w:cs="Times New Roman"/>
            <w:color w:val="0D4CD3"/>
            <w:sz w:val="24"/>
            <w:szCs w:val="24"/>
            <w:lang w:eastAsia="ru-RU"/>
          </w:rPr>
          <w:t>Программа  просвещения  родителей  (законных представителей)  детей  дошкольного  возраста,  посещающих дошкольные образовательные организации</w:t>
        </w:r>
      </w:hyperlink>
    </w:p>
    <w:p w:rsidR="007E3D9D" w:rsidRPr="007E3D9D" w:rsidRDefault="00C94E83" w:rsidP="007E3D9D">
      <w:pPr>
        <w:shd w:val="clear" w:color="auto" w:fill="FFFF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hyperlink r:id="rId7" w:history="1">
        <w:r w:rsidR="007E3D9D" w:rsidRPr="007E3D9D">
          <w:rPr>
            <w:rFonts w:ascii="LatoWeb" w:eastAsia="Times New Roman" w:hAnsi="LatoWeb" w:cs="Times New Roman"/>
            <w:color w:val="0D4CD3"/>
            <w:sz w:val="24"/>
            <w:szCs w:val="24"/>
            <w:lang w:eastAsia="ru-RU"/>
          </w:rPr>
          <w:t xml:space="preserve">Письмо Департамента общеобразовательной политики и развития дошкольного образования </w:t>
        </w:r>
        <w:proofErr w:type="spellStart"/>
        <w:r w:rsidR="007E3D9D" w:rsidRPr="007E3D9D">
          <w:rPr>
            <w:rFonts w:ascii="LatoWeb" w:eastAsia="Times New Roman" w:hAnsi="LatoWeb" w:cs="Times New Roman"/>
            <w:color w:val="0D4CD3"/>
            <w:sz w:val="24"/>
            <w:szCs w:val="24"/>
            <w:lang w:eastAsia="ru-RU"/>
          </w:rPr>
          <w:t>Минпросвещения</w:t>
        </w:r>
        <w:proofErr w:type="spellEnd"/>
        <w:r w:rsidR="007E3D9D" w:rsidRPr="007E3D9D">
          <w:rPr>
            <w:rFonts w:ascii="LatoWeb" w:eastAsia="Times New Roman" w:hAnsi="LatoWeb" w:cs="Times New Roman"/>
            <w:color w:val="0D4CD3"/>
            <w:sz w:val="24"/>
            <w:szCs w:val="24"/>
            <w:lang w:eastAsia="ru-RU"/>
          </w:rPr>
          <w:t xml:space="preserve"> России о поэтапном внедрении в субъектах Российской Федерации программ просветительской деятельности для родителей детей, посещающих дошкольные образовательные организации.</w:t>
        </w:r>
      </w:hyperlink>
    </w:p>
    <w:p w:rsidR="007E3D9D" w:rsidRPr="007E3D9D" w:rsidRDefault="00C94E83" w:rsidP="007E3D9D">
      <w:pPr>
        <w:shd w:val="clear" w:color="auto" w:fill="FFFF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hyperlink r:id="rId8" w:history="1">
        <w:r w:rsidR="007E3D9D" w:rsidRPr="007E3D9D">
          <w:rPr>
            <w:rFonts w:ascii="LatoWeb" w:eastAsia="Times New Roman" w:hAnsi="LatoWeb" w:cs="Times New Roman"/>
            <w:color w:val="053B75"/>
            <w:sz w:val="24"/>
            <w:szCs w:val="24"/>
            <w:lang w:eastAsia="ru-RU"/>
          </w:rPr>
          <w:t>Консультационное направление взаимодействия с родителями</w:t>
        </w:r>
      </w:hyperlink>
      <w:r w:rsidR="007E3D9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</w:p>
    <w:p w:rsidR="007E3D9D" w:rsidRPr="007E3D9D" w:rsidRDefault="00C94E83" w:rsidP="007E3D9D">
      <w:pPr>
        <w:shd w:val="clear" w:color="auto" w:fill="FFFF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hyperlink r:id="rId9" w:history="1">
        <w:r w:rsidR="007E3D9D" w:rsidRPr="007E3D9D">
          <w:rPr>
            <w:rFonts w:ascii="LatoWeb" w:eastAsia="Times New Roman" w:hAnsi="LatoWeb" w:cs="Times New Roman"/>
            <w:color w:val="0D4CD3"/>
            <w:sz w:val="24"/>
            <w:szCs w:val="24"/>
            <w:lang w:eastAsia="ru-RU"/>
          </w:rPr>
          <w:t>Просветительское направление взаимодействия с родителями</w:t>
        </w:r>
      </w:hyperlink>
    </w:p>
    <w:p w:rsidR="007E3D9D" w:rsidRDefault="00C94E83" w:rsidP="007E3D9D">
      <w:pPr>
        <w:shd w:val="clear" w:color="auto" w:fill="FFFFFF"/>
        <w:spacing w:after="100" w:afterAutospacing="1" w:line="240" w:lineRule="auto"/>
        <w:jc w:val="both"/>
        <w:rPr>
          <w:rFonts w:ascii="LatoWeb" w:eastAsia="Times New Roman" w:hAnsi="LatoWeb" w:cs="Times New Roman"/>
          <w:color w:val="0D4CD3"/>
          <w:sz w:val="24"/>
          <w:szCs w:val="24"/>
          <w:lang w:eastAsia="ru-RU"/>
        </w:rPr>
      </w:pPr>
      <w:hyperlink r:id="rId10" w:history="1">
        <w:r w:rsidR="007E3D9D" w:rsidRPr="007E3D9D">
          <w:rPr>
            <w:rFonts w:ascii="LatoWeb" w:eastAsia="Times New Roman" w:hAnsi="LatoWeb" w:cs="Times New Roman"/>
            <w:color w:val="0D4CD3"/>
            <w:sz w:val="24"/>
            <w:szCs w:val="24"/>
            <w:lang w:eastAsia="ru-RU"/>
          </w:rPr>
          <w:t>Нормативные правовые акты, которые регулируют взаимодействие педагогов с семьями воспитанников</w:t>
        </w:r>
      </w:hyperlink>
    </w:p>
    <w:p w:rsidR="00C94E83" w:rsidRPr="007E3D9D" w:rsidRDefault="00C94E83" w:rsidP="007E3D9D">
      <w:pPr>
        <w:shd w:val="clear" w:color="auto" w:fill="FFFF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bookmarkStart w:id="0" w:name="_GoBack"/>
      <w:bookmarkEnd w:id="0"/>
    </w:p>
    <w:tbl>
      <w:tblPr>
        <w:tblW w:w="93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964"/>
        <w:gridCol w:w="6404"/>
      </w:tblGrid>
      <w:tr w:rsidR="007E3D9D" w:rsidRPr="007E3D9D" w:rsidTr="007E3D9D">
        <w:trPr>
          <w:trHeight w:val="60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E3D9D" w:rsidRPr="007E3D9D" w:rsidRDefault="007E3D9D" w:rsidP="007E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7E3D9D">
              <w:rPr>
                <w:rFonts w:ascii="Times New Roman" w:eastAsia="Times New Roman" w:hAnsi="Times New Roman" w:cs="Times New Roman"/>
                <w:noProof/>
                <w:color w:val="0B1F33"/>
                <w:sz w:val="24"/>
                <w:szCs w:val="24"/>
                <w:lang w:eastAsia="ru-RU"/>
              </w:rPr>
              <w:drawing>
                <wp:inline distT="0" distB="0" distL="0" distR="0" wp14:anchorId="4FD96AD9" wp14:editId="62E4DCD9">
                  <wp:extent cx="1866900" cy="1866900"/>
                  <wp:effectExtent l="0" t="0" r="0" b="0"/>
                  <wp:docPr id="1" name="Рисунок 1" descr="https://ds90-nizhnevartovsk-r86.gosweb.gosuslugi.ru/netcat_files/userfiles/qr-code_o_prosveschenii_mozhno_uzna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90-nizhnevartovsk-r86.gosweb.gosuslugi.ru/netcat_files/userfiles/qr-code_o_prosveschenii_mozhno_uzna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E3D9D" w:rsidRPr="007E3D9D" w:rsidRDefault="00C94E83" w:rsidP="007E3D9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hyperlink r:id="rId12" w:history="1">
              <w:r w:rsidR="007E3D9D" w:rsidRPr="007E3D9D">
                <w:rPr>
                  <w:rFonts w:ascii="Times New Roman" w:eastAsia="Times New Roman" w:hAnsi="Times New Roman" w:cs="Times New Roman"/>
                  <w:b/>
                  <w:bCs/>
                  <w:color w:val="0D4CD3"/>
                  <w:sz w:val="24"/>
                  <w:szCs w:val="24"/>
                  <w:lang w:eastAsia="ru-RU"/>
                </w:rPr>
                <w:t>Рекомендации, советы родителям по воспитанию, развитию и образованию детей.</w:t>
              </w:r>
              <w:r w:rsidR="007E3D9D" w:rsidRPr="007E3D9D">
                <w:rPr>
                  <w:rFonts w:ascii="Times New Roman" w:eastAsia="Times New Roman" w:hAnsi="Times New Roman" w:cs="Times New Roman"/>
                  <w:color w:val="0D4CD3"/>
                  <w:sz w:val="24"/>
                  <w:szCs w:val="24"/>
                  <w:lang w:eastAsia="ru-RU"/>
                </w:rPr>
                <w:t> </w:t>
              </w:r>
            </w:hyperlink>
          </w:p>
        </w:tc>
      </w:tr>
      <w:tr w:rsidR="007E3D9D" w:rsidRPr="007E3D9D" w:rsidTr="007E3D9D">
        <w:trPr>
          <w:trHeight w:val="60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E3D9D" w:rsidRPr="007E3D9D" w:rsidRDefault="007E3D9D" w:rsidP="007E3D9D">
            <w:pPr>
              <w:spacing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B1F33"/>
                <w:sz w:val="24"/>
                <w:szCs w:val="24"/>
                <w:lang w:eastAsia="ru-RU"/>
              </w:rPr>
            </w:pPr>
            <w:r w:rsidRPr="007E3D9D">
              <w:rPr>
                <w:rFonts w:ascii="Times New Roman" w:eastAsia="Times New Roman" w:hAnsi="Times New Roman" w:cs="Times New Roman"/>
                <w:b/>
                <w:bCs/>
                <w:noProof/>
                <w:color w:val="0D4CD3"/>
                <w:sz w:val="24"/>
                <w:szCs w:val="24"/>
                <w:lang w:eastAsia="ru-RU"/>
              </w:rPr>
              <w:drawing>
                <wp:inline distT="0" distB="0" distL="0" distR="0" wp14:anchorId="767EBC38" wp14:editId="7707BA6F">
                  <wp:extent cx="1714500" cy="1714500"/>
                  <wp:effectExtent l="0" t="0" r="0" b="0"/>
                  <wp:docPr id="2" name="Рисунок 2" descr="https://ds90-nizhnevartovsk-r86.gosweb.gosuslugi.ru/netcat_files/userfiles/qr-code_s_proektom_programmy_prosvescheniya_mozhno_oznakomitsya.gif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90-nizhnevartovsk-r86.gosweb.gosuslugi.ru/netcat_files/userfiles/qr-code_s_proektom_programmy_prosvescheniya_mozhno_oznakomitsya.gif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E3D9D" w:rsidRPr="007E3D9D" w:rsidRDefault="00C94E83" w:rsidP="007E3D9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hyperlink r:id="rId15" w:history="1">
              <w:r w:rsidR="007E3D9D" w:rsidRPr="007E3D9D">
                <w:rPr>
                  <w:rFonts w:ascii="Times New Roman" w:eastAsia="Times New Roman" w:hAnsi="Times New Roman" w:cs="Times New Roman"/>
                  <w:b/>
                  <w:bCs/>
                  <w:color w:val="0D4CD3"/>
                  <w:sz w:val="24"/>
                  <w:szCs w:val="24"/>
                  <w:lang w:eastAsia="ru-RU"/>
                </w:rPr>
                <w:t>"Растим детей" Навигатор для современных родителей</w:t>
              </w:r>
            </w:hyperlink>
            <w:r w:rsidR="007E3D9D" w:rsidRPr="007E3D9D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 </w:t>
            </w:r>
          </w:p>
          <w:p w:rsidR="007E3D9D" w:rsidRPr="007E3D9D" w:rsidRDefault="00C94E83" w:rsidP="007E3D9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hyperlink r:id="rId16" w:history="1">
              <w:r w:rsidR="007E3D9D" w:rsidRPr="007E3D9D">
                <w:rPr>
                  <w:rFonts w:ascii="Times New Roman" w:eastAsia="Times New Roman" w:hAnsi="Times New Roman" w:cs="Times New Roman"/>
                  <w:b/>
                  <w:bCs/>
                  <w:color w:val="0D4CD3"/>
                  <w:sz w:val="24"/>
                  <w:szCs w:val="24"/>
                  <w:lang w:eastAsia="ru-RU"/>
                </w:rPr>
                <w:t>Консультационная поддержка родителей</w:t>
              </w:r>
            </w:hyperlink>
          </w:p>
        </w:tc>
      </w:tr>
      <w:tr w:rsidR="007E3D9D" w:rsidRPr="007E3D9D" w:rsidTr="007E3D9D">
        <w:trPr>
          <w:trHeight w:val="60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E3D9D" w:rsidRPr="007E3D9D" w:rsidRDefault="007E3D9D" w:rsidP="007E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7E3D9D">
              <w:rPr>
                <w:rFonts w:ascii="Times New Roman" w:eastAsia="Times New Roman" w:hAnsi="Times New Roman" w:cs="Times New Roman"/>
                <w:noProof/>
                <w:color w:val="0B1F33"/>
                <w:sz w:val="24"/>
                <w:szCs w:val="24"/>
                <w:lang w:eastAsia="ru-RU"/>
              </w:rPr>
              <w:drawing>
                <wp:inline distT="0" distB="0" distL="0" distR="0" wp14:anchorId="0D3747BB" wp14:editId="1CC784C9">
                  <wp:extent cx="1714500" cy="1714500"/>
                  <wp:effectExtent l="0" t="0" r="0" b="0"/>
                  <wp:docPr id="3" name="Рисунок 3" descr="https://ds90-nizhnevartovsk-r86.gosweb.gosuslugi.ru/netcat_files/userfiles/qr-code_Federalnyy_informatsionno-prosvetitelskiy_portal_Rastim_detey._Navigator_dlya_sovremennyh_roditel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s90-nizhnevartovsk-r86.gosweb.gosuslugi.ru/netcat_files/userfiles/qr-code_Federalnyy_informatsionno-prosvetitelskiy_portal_Rastim_detey._Navigator_dlya_sovremennyh_roditel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E3D9D" w:rsidRPr="007E3D9D" w:rsidRDefault="00C94E83" w:rsidP="007E3D9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hyperlink r:id="rId18" w:history="1">
              <w:r w:rsidR="007E3D9D" w:rsidRPr="007E3D9D">
                <w:rPr>
                  <w:rFonts w:ascii="Times New Roman" w:eastAsia="Times New Roman" w:hAnsi="Times New Roman" w:cs="Times New Roman"/>
                  <w:b/>
                  <w:bCs/>
                  <w:color w:val="0D4CD3"/>
                  <w:sz w:val="24"/>
                  <w:szCs w:val="24"/>
                  <w:lang w:eastAsia="ru-RU"/>
                </w:rPr>
                <w:t>Федеральный информационно-просветительский портал  «Растим детей. Навигатор для современных родителей»</w:t>
              </w:r>
            </w:hyperlink>
          </w:p>
          <w:p w:rsidR="007E3D9D" w:rsidRPr="007E3D9D" w:rsidRDefault="00C94E83" w:rsidP="007E3D9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hyperlink r:id="rId19" w:history="1">
              <w:r w:rsidR="007E3D9D" w:rsidRPr="007E3D9D">
                <w:rPr>
                  <w:rFonts w:ascii="Times New Roman" w:eastAsia="Times New Roman" w:hAnsi="Times New Roman" w:cs="Times New Roman"/>
                  <w:b/>
                  <w:bCs/>
                  <w:color w:val="0D4CD3"/>
                  <w:sz w:val="24"/>
                  <w:szCs w:val="24"/>
                  <w:lang w:eastAsia="ru-RU"/>
                </w:rPr>
                <w:t>(полезные ресурсы)</w:t>
              </w:r>
            </w:hyperlink>
          </w:p>
        </w:tc>
      </w:tr>
    </w:tbl>
    <w:p w:rsidR="008C7106" w:rsidRDefault="008C7106"/>
    <w:sectPr w:rsidR="008C7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785C"/>
    <w:multiLevelType w:val="multilevel"/>
    <w:tmpl w:val="568EE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0F0"/>
    <w:rsid w:val="007E3D9D"/>
    <w:rsid w:val="008C7106"/>
    <w:rsid w:val="00C94E83"/>
    <w:rsid w:val="00D1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D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D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0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1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53369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565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7766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-jnQYWwQ22BDMw" TargetMode="External"/><Relationship Id="rId13" Type="http://schemas.openxmlformats.org/officeDocument/2006/relationships/hyperlink" Target="https://&#1088;&#1072;&#1089;&#1090;&#1080;&#1084;&#1076;&#1077;&#1090;&#1077;&#1081;.&#1088;&#1092;/storage/about/February2024/1%2021_.jpg" TargetMode="External"/><Relationship Id="rId18" Type="http://schemas.openxmlformats.org/officeDocument/2006/relationships/hyperlink" Target="https://xn--80aidamjr3akke.xn--p1ai/?ysclid=m3wyfrxtc9493835197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disk.yandex.ru/i/oOeIDhLLg4DdwQ" TargetMode="External"/><Relationship Id="rId12" Type="http://schemas.openxmlformats.org/officeDocument/2006/relationships/hyperlink" Target="https://larkop2013.tilda.ws/roditelyam" TargetMode="External"/><Relationship Id="rId17" Type="http://schemas.openxmlformats.org/officeDocument/2006/relationships/image" Target="media/image3.gif"/><Relationship Id="rId2" Type="http://schemas.openxmlformats.org/officeDocument/2006/relationships/styles" Target="styles.xml"/><Relationship Id="rId16" Type="http://schemas.openxmlformats.org/officeDocument/2006/relationships/hyperlink" Target="https://deti.ikp-rao.ru/roditelskie-nedeli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zPRR9gnydozIGg" TargetMode="External"/><Relationship Id="rId11" Type="http://schemas.openxmlformats.org/officeDocument/2006/relationships/image" Target="media/image1.gif"/><Relationship Id="rId5" Type="http://schemas.openxmlformats.org/officeDocument/2006/relationships/webSettings" Target="webSettings.xml"/><Relationship Id="rId15" Type="http://schemas.openxmlformats.org/officeDocument/2006/relationships/hyperlink" Target="https://xn--80aidamjr3akke.xn--p1ai/about" TargetMode="External"/><Relationship Id="rId10" Type="http://schemas.openxmlformats.org/officeDocument/2006/relationships/hyperlink" Target="https://disk.yandex.ru/i/pQWviHuKGgJjHg" TargetMode="External"/><Relationship Id="rId19" Type="http://schemas.openxmlformats.org/officeDocument/2006/relationships/hyperlink" Target="https://xn--80aidamjr3akke.xn--p1ai/?ysclid=m3wyfrxtc949383519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-k3msnYJy-PnpQ" TargetMode="External"/><Relationship Id="rId14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729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ДЕТСКИЙ САД</cp:lastModifiedBy>
  <cp:revision>3</cp:revision>
  <dcterms:created xsi:type="dcterms:W3CDTF">2025-06-16T08:52:00Z</dcterms:created>
  <dcterms:modified xsi:type="dcterms:W3CDTF">2025-06-16T09:06:00Z</dcterms:modified>
</cp:coreProperties>
</file>